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6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</w:t>
      </w:r>
      <w:r>
        <w:rPr>
          <w:rStyle w:val="Aucun"/>
          <w:rFonts w:ascii="Mistral" w:hAnsi="Mistral"/>
          <w:sz w:val="54"/>
          <w:szCs w:val="54"/>
        </w:rPr>
        <w:t>Chapitres 12 &amp; 13 – L'Église en tant que corps</w:t>
      </w: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C76053" w:rsidRDefault="00C76053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30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L'unité : le don de l'Esprit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(1 Corinthiens 12:1-13)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Nous confessons un même Seigneur </w:t>
      </w:r>
      <w:r>
        <w:rPr>
          <w:rStyle w:val="Aucun"/>
          <w:rFonts w:ascii="Calibri" w:hAnsi="Calibri"/>
          <w:i/>
          <w:iCs/>
          <w:sz w:val="28"/>
          <w:szCs w:val="28"/>
        </w:rPr>
        <w:t>(v 1-3)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Nous dépendons d'un même Dieu </w:t>
      </w:r>
      <w:r>
        <w:rPr>
          <w:rStyle w:val="Aucun"/>
          <w:rFonts w:ascii="Calibri" w:hAnsi="Calibri"/>
          <w:i/>
          <w:iCs/>
          <w:sz w:val="28"/>
          <w:szCs w:val="28"/>
        </w:rPr>
        <w:t>(v 4-6)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Nous servons un même corps </w:t>
      </w:r>
      <w:r>
        <w:rPr>
          <w:rStyle w:val="Aucun"/>
          <w:rFonts w:ascii="Calibri" w:hAnsi="Calibri"/>
          <w:i/>
          <w:iCs/>
          <w:sz w:val="28"/>
          <w:szCs w:val="28"/>
        </w:rPr>
        <w:t>(v 7-11)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Nous avons reçu un même baptême </w:t>
      </w:r>
      <w:r>
        <w:rPr>
          <w:rStyle w:val="Aucun"/>
          <w:rFonts w:ascii="Calibri" w:hAnsi="Calibri"/>
          <w:i/>
          <w:iCs/>
          <w:sz w:val="28"/>
          <w:szCs w:val="28"/>
        </w:rPr>
        <w:t>(v 12-13)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La diversité : les dons de l'Esprit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(1 Corinthiens 12:14-31)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Le corps a besoin de différentes fonctions pour vivre, grandir et servir </w:t>
      </w:r>
      <w:r>
        <w:rPr>
          <w:rStyle w:val="Aucun"/>
          <w:rFonts w:ascii="Calibri" w:hAnsi="Calibri"/>
          <w:i/>
          <w:iCs/>
          <w:sz w:val="28"/>
          <w:szCs w:val="28"/>
        </w:rPr>
        <w:t>(v 14-20)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La maturité : les grâces de l'Esprit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(1 Corinthiens 13:1-13)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L'amour enrichit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 (v 1-3)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L'amour édifie </w:t>
      </w:r>
      <w:r>
        <w:rPr>
          <w:rStyle w:val="Aucun"/>
          <w:rFonts w:ascii="Calibri" w:hAnsi="Calibri"/>
          <w:i/>
          <w:iCs/>
          <w:sz w:val="28"/>
          <w:szCs w:val="28"/>
        </w:rPr>
        <w:t>(v 4-7)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L'amour est durable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 (v 8-13)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4A2090" w:rsidSect="00C76053">
          <w:footerReference w:type="default" r:id="rId8"/>
          <w:pgSz w:w="11906" w:h="16838"/>
          <w:pgMar w:top="720" w:right="720" w:bottom="720" w:left="720" w:header="709" w:footer="850" w:gutter="0"/>
          <w:pgNumType w:start="38"/>
          <w:cols w:space="720"/>
        </w:sect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6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visibility:visible;position:absolute;margin-left:-36.5pt;margin-top:13.4pt;width:468.7pt;height:53.5pt;z-index:251698176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ind w:left="283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Pour continuer dans l'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tude, r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pondez aux questions ci-dessous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31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évitons-nous parfois de travailler avec certaines personnes de l’église ? D’</w:t>
      </w:r>
      <w:proofErr w:type="spellStart"/>
      <w:r>
        <w:rPr>
          <w:rFonts w:ascii="Calibri" w:hAnsi="Calibri"/>
          <w:sz w:val="28"/>
          <w:szCs w:val="28"/>
        </w:rPr>
        <w:t>aprè</w:t>
      </w:r>
      <w:proofErr w:type="spellEnd"/>
      <w:r>
        <w:rPr>
          <w:rFonts w:ascii="Calibri" w:hAnsi="Calibri"/>
          <w:sz w:val="28"/>
          <w:szCs w:val="28"/>
          <w:lang w:val="nl-NL"/>
        </w:rPr>
        <w:t xml:space="preserve">s 1 </w:t>
      </w:r>
      <w:proofErr w:type="spellStart"/>
      <w:r>
        <w:rPr>
          <w:rFonts w:ascii="Calibri" w:hAnsi="Calibri"/>
          <w:sz w:val="28"/>
          <w:szCs w:val="28"/>
          <w:lang w:val="nl-NL"/>
        </w:rPr>
        <w:t>Corinthiens</w:t>
      </w:r>
      <w:proofErr w:type="spellEnd"/>
      <w:r>
        <w:rPr>
          <w:rFonts w:ascii="Calibri" w:hAnsi="Calibri"/>
          <w:sz w:val="28"/>
          <w:szCs w:val="28"/>
          <w:lang w:val="nl-NL"/>
        </w:rPr>
        <w:t xml:space="preserve"> 12</w:t>
      </w:r>
      <w:r>
        <w:rPr>
          <w:rFonts w:ascii="Calibri" w:hAnsi="Calibri"/>
          <w:sz w:val="28"/>
          <w:szCs w:val="28"/>
        </w:rPr>
        <w:t>:1-13, pour quelles raisons devons-nous travailler ensemble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rPr>
          <w:rFonts w:ascii="Calibri" w:eastAsia="Calibri" w:hAnsi="Calibri" w:cs="Calibri"/>
          <w:sz w:val="24"/>
          <w:szCs w:val="24"/>
        </w:rPr>
      </w:pPr>
    </w:p>
    <w:p w:rsidR="004A2090" w:rsidRDefault="00E677D9" w:rsidP="003A228E">
      <w:pPr>
        <w:pStyle w:val="Pardfaut"/>
        <w:numPr>
          <w:ilvl w:val="0"/>
          <w:numId w:val="31"/>
        </w:num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  <w:bookmarkStart w:id="0" w:name="_GoBack"/>
      <w:bookmarkEnd w:id="0"/>
      <w:r>
        <w:rPr>
          <w:rFonts w:ascii="Calibri" w:hAnsi="Calibri"/>
          <w:sz w:val="28"/>
          <w:szCs w:val="28"/>
        </w:rPr>
        <w:t>Dans quel but, Dieu donne-t-Il des dons spirituels aux chrétiens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</w:t>
      </w:r>
      <w:proofErr w:type="spellStart"/>
      <w:r>
        <w:rPr>
          <w:rFonts w:ascii="Calibri" w:hAnsi="Calibri"/>
          <w:sz w:val="28"/>
          <w:szCs w:val="28"/>
        </w:rPr>
        <w:t>avez-vous</w:t>
      </w:r>
      <w:proofErr w:type="spellEnd"/>
      <w:r>
        <w:rPr>
          <w:rFonts w:ascii="Calibri" w:hAnsi="Calibri"/>
          <w:sz w:val="28"/>
          <w:szCs w:val="28"/>
        </w:rPr>
        <w:t xml:space="preserve"> vu les gens de votre église locale utiliser leurs dons spirituels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Citez quelques preuves de la plénitude du Saint-Esprit.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>De quelle mani</w:t>
      </w:r>
      <w:r>
        <w:rPr>
          <w:rFonts w:ascii="Calibri" w:hAnsi="Calibri"/>
          <w:sz w:val="28"/>
          <w:szCs w:val="28"/>
        </w:rPr>
        <w:t>ère le corps h</w: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allowOverlap="1">
                <wp:simplePos x="0" y="0"/>
                <wp:positionH relativeFrom="page">
                  <wp:posOffset>-228600</wp:posOffset>
                </wp:positionH>
                <wp:positionV relativeFrom="page">
                  <wp:posOffset>942247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QUESTIONS SUR LE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 CHAPITRES 12 &amp; 13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-18.0pt;margin-top:74.2pt;width:595.3pt;height:37.1pt;z-index:25169715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QUESTIONS SUR LE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CHAPITRE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 12 &amp; 13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Calibri" w:hAnsi="Calibri"/>
          <w:sz w:val="28"/>
          <w:szCs w:val="28"/>
        </w:rPr>
        <w:t>umain fait-il preuve de diversité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 xml:space="preserve">Quelle </w:t>
      </w:r>
      <w:proofErr w:type="spellStart"/>
      <w:r>
        <w:rPr>
          <w:rFonts w:ascii="Calibri" w:hAnsi="Calibri"/>
          <w:sz w:val="28"/>
          <w:szCs w:val="28"/>
          <w:lang w:val="it-IT"/>
        </w:rPr>
        <w:t>diversit</w:t>
      </w:r>
      <w:proofErr w:type="spellEnd"/>
      <w:r>
        <w:rPr>
          <w:rFonts w:ascii="Calibri" w:hAnsi="Calibri"/>
          <w:sz w:val="28"/>
          <w:szCs w:val="28"/>
        </w:rPr>
        <w:t>é y a-t-il parmi les membres de votre église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faire en sorte que notre diversité ne soit pas source de désunion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les liens d’</w:t>
      </w:r>
      <w:r w:rsidRPr="001B1147">
        <w:rPr>
          <w:rFonts w:ascii="Calibri" w:hAnsi="Calibri"/>
          <w:sz w:val="28"/>
          <w:szCs w:val="28"/>
        </w:rPr>
        <w:t>unit</w:t>
      </w:r>
      <w:r>
        <w:rPr>
          <w:rFonts w:ascii="Calibri" w:hAnsi="Calibri"/>
          <w:sz w:val="28"/>
          <w:szCs w:val="28"/>
        </w:rPr>
        <w:t>é spirituelle dans le corps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les dons de l’Esprit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699200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7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sont les 3 caractéristiques de l’amour les plus importantes dans le service </w:t>
      </w:r>
      <w:r>
        <w:rPr>
          <w:rFonts w:ascii="Calibri" w:hAnsi="Calibri"/>
          <w:sz w:val="28"/>
          <w:szCs w:val="28"/>
          <w:lang w:val="it-IT"/>
        </w:rPr>
        <w:t xml:space="preserve">? Quelle </w:t>
      </w:r>
      <w:proofErr w:type="spellStart"/>
      <w:r>
        <w:rPr>
          <w:rFonts w:ascii="Calibri" w:hAnsi="Calibri"/>
          <w:sz w:val="28"/>
          <w:szCs w:val="28"/>
          <w:lang w:val="it-IT"/>
        </w:rPr>
        <w:t>diff</w:t>
      </w:r>
      <w:r>
        <w:rPr>
          <w:rFonts w:ascii="Calibri" w:hAnsi="Calibri"/>
          <w:sz w:val="28"/>
          <w:szCs w:val="28"/>
        </w:rPr>
        <w:t>érence</w:t>
      </w:r>
      <w:proofErr w:type="spellEnd"/>
      <w:r>
        <w:rPr>
          <w:rFonts w:ascii="Calibri" w:hAnsi="Calibri"/>
          <w:sz w:val="28"/>
          <w:szCs w:val="28"/>
        </w:rPr>
        <w:t xml:space="preserve"> apporteraient-elles à votre ministère </w:t>
      </w:r>
      <w:r w:rsidR="00C76053">
        <w:rPr>
          <w:rFonts w:ascii="Calibri" w:hAnsi="Calibri"/>
          <w:sz w:val="28"/>
          <w:szCs w:val="28"/>
        </w:rPr>
        <w:t>?</w:t>
      </w:r>
    </w:p>
    <w:p w:rsidR="00C76053" w:rsidRDefault="00C76053" w:rsidP="00C76053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p w:rsidR="00C76053" w:rsidRDefault="00C76053" w:rsidP="00C76053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p w:rsidR="00C76053" w:rsidRDefault="00C76053" w:rsidP="00C76053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p w:rsidR="00C76053" w:rsidRDefault="00C76053" w:rsidP="00C76053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p w:rsidR="004A2090" w:rsidRDefault="004A2090" w:rsidP="00C76053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sectPr w:rsidR="004A2090">
      <w:headerReference w:type="default" r:id="rId9"/>
      <w:footerReference w:type="default" r:id="rId10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5D1" w:rsidRDefault="002A65D1">
      <w:r>
        <w:separator/>
      </w:r>
    </w:p>
  </w:endnote>
  <w:endnote w:type="continuationSeparator" w:id="0">
    <w:p w:rsidR="002A65D1" w:rsidRDefault="002A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39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5D1" w:rsidRDefault="002A65D1">
      <w:r>
        <w:separator/>
      </w:r>
    </w:p>
  </w:footnote>
  <w:footnote w:type="continuationSeparator" w:id="0">
    <w:p w:rsidR="002A65D1" w:rsidRDefault="002A6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4A20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D8B"/>
    <w:multiLevelType w:val="hybridMultilevel"/>
    <w:tmpl w:val="2D9C1E8E"/>
    <w:lvl w:ilvl="0" w:tplc="8FB6CE26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EDB9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4DF8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C6C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2C64C8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E47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EAB72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C2056E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6209F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6C17DD"/>
    <w:multiLevelType w:val="hybridMultilevel"/>
    <w:tmpl w:val="3FD2DA2E"/>
    <w:styleLink w:val="Nombres"/>
    <w:lvl w:ilvl="0" w:tplc="C7A6B7C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6A395A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244D8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BAB45C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16866C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4EC5F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D6DBB4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840E9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CAFF4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1E5686"/>
    <w:multiLevelType w:val="hybridMultilevel"/>
    <w:tmpl w:val="3E1893A8"/>
    <w:lvl w:ilvl="0" w:tplc="FAB814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874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4EA0B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440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A04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C3FF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2A72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AC69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A565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12797E"/>
    <w:multiLevelType w:val="hybridMultilevel"/>
    <w:tmpl w:val="3FD2DA2E"/>
    <w:numStyleLink w:val="Nombres"/>
  </w:abstractNum>
  <w:num w:numId="1">
    <w:abstractNumId w:val="0"/>
  </w:num>
  <w:num w:numId="2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2">
      <w:startOverride w:val="3"/>
    </w:lvlOverride>
  </w:num>
  <w:num w:numId="4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2">
      <w:startOverride w:val="4"/>
    </w:lvlOverride>
  </w:num>
  <w:num w:numId="6">
    <w:abstractNumId w:val="1"/>
  </w:num>
  <w:num w:numId="7">
    <w:abstractNumId w:val="3"/>
  </w:num>
  <w:num w:numId="8">
    <w:abstractNumId w:val="3"/>
    <w:lvlOverride w:ilvl="0">
      <w:lvl w:ilvl="0" w:tplc="B196730C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8EEE252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D4A244C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D6FDE6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38AAB58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EC04038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543968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B3E917C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E28237A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  <w:lvlOverride w:ilvl="0">
      <w:startOverride w:val="1"/>
    </w:lvlOverride>
  </w:num>
  <w:num w:numId="22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3"/>
    <w:lvlOverride w:ilvl="0">
      <w:startOverride w:val="1"/>
    </w:lvlOverride>
  </w:num>
  <w:num w:numId="3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  <w:lvl w:ilvl="0" w:tplc="B196730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EEE25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D4A244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AD6FDE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38AAB58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0403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2543968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E917C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E28237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0"/>
    <w:rsid w:val="000A1EEC"/>
    <w:rsid w:val="001B1147"/>
    <w:rsid w:val="002A65D1"/>
    <w:rsid w:val="003A228E"/>
    <w:rsid w:val="00453D73"/>
    <w:rsid w:val="004A2090"/>
    <w:rsid w:val="006E01BE"/>
    <w:rsid w:val="0076528D"/>
    <w:rsid w:val="00782AEF"/>
    <w:rsid w:val="0099293D"/>
    <w:rsid w:val="00C76053"/>
    <w:rsid w:val="00E677D9"/>
    <w:rsid w:val="00EB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58F7E8"/>
  <w15:docId w15:val="{ACCED488-B684-104D-93B1-8B57D46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B1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1AE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EB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3</cp:revision>
  <cp:lastPrinted>2020-05-30T15:23:00Z</cp:lastPrinted>
  <dcterms:created xsi:type="dcterms:W3CDTF">2020-05-30T15:25:00Z</dcterms:created>
  <dcterms:modified xsi:type="dcterms:W3CDTF">2020-05-30T15:36:00Z</dcterms:modified>
</cp:coreProperties>
</file>